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EC0" w:rsidRDefault="00630F0B">
      <w:pPr>
        <w:spacing w:after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</w:t>
      </w:r>
      <w:r>
        <w:rPr>
          <w:rFonts w:hint="eastAsia"/>
          <w:sz w:val="36"/>
          <w:szCs w:val="36"/>
        </w:rPr>
        <w:t>阿坝</w:t>
      </w:r>
      <w:r>
        <w:rPr>
          <w:rFonts w:hint="eastAsia"/>
          <w:sz w:val="36"/>
          <w:szCs w:val="36"/>
        </w:rPr>
        <w:t>州人民医院</w:t>
      </w:r>
      <w:r>
        <w:rPr>
          <w:rFonts w:hint="eastAsia"/>
          <w:sz w:val="36"/>
          <w:szCs w:val="36"/>
        </w:rPr>
        <w:t>招聘医师</w:t>
      </w:r>
      <w:r>
        <w:rPr>
          <w:rFonts w:hint="eastAsia"/>
          <w:sz w:val="36"/>
          <w:szCs w:val="36"/>
        </w:rPr>
        <w:t>报名报</w:t>
      </w:r>
    </w:p>
    <w:tbl>
      <w:tblPr>
        <w:tblStyle w:val="a3"/>
        <w:tblW w:w="9464" w:type="dxa"/>
        <w:tblLayout w:type="fixed"/>
        <w:tblLook w:val="04A0"/>
      </w:tblPr>
      <w:tblGrid>
        <w:gridCol w:w="1383"/>
        <w:gridCol w:w="992"/>
        <w:gridCol w:w="851"/>
        <w:gridCol w:w="709"/>
        <w:gridCol w:w="1134"/>
        <w:gridCol w:w="1081"/>
        <w:gridCol w:w="53"/>
        <w:gridCol w:w="742"/>
        <w:gridCol w:w="791"/>
        <w:gridCol w:w="1728"/>
      </w:tblGrid>
      <w:tr w:rsidR="00957EC0">
        <w:trPr>
          <w:trHeight w:val="1008"/>
        </w:trPr>
        <w:tc>
          <w:tcPr>
            <w:tcW w:w="1384" w:type="dxa"/>
            <w:vAlign w:val="center"/>
          </w:tcPr>
          <w:p w:rsidR="00957EC0" w:rsidRDefault="00630F0B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92" w:type="dxa"/>
            <w:vAlign w:val="center"/>
          </w:tcPr>
          <w:p w:rsidR="00957EC0" w:rsidRDefault="00957EC0">
            <w:pPr>
              <w:spacing w:after="0" w:line="220" w:lineRule="atLeast"/>
              <w:jc w:val="center"/>
            </w:pPr>
          </w:p>
        </w:tc>
        <w:tc>
          <w:tcPr>
            <w:tcW w:w="851" w:type="dxa"/>
            <w:vAlign w:val="center"/>
          </w:tcPr>
          <w:p w:rsidR="00957EC0" w:rsidRDefault="00630F0B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vAlign w:val="center"/>
          </w:tcPr>
          <w:p w:rsidR="00957EC0" w:rsidRDefault="00957EC0">
            <w:pPr>
              <w:spacing w:after="0" w:line="220" w:lineRule="atLeast"/>
              <w:jc w:val="center"/>
            </w:pPr>
          </w:p>
        </w:tc>
        <w:tc>
          <w:tcPr>
            <w:tcW w:w="1134" w:type="dxa"/>
            <w:vAlign w:val="center"/>
          </w:tcPr>
          <w:p w:rsidR="00957EC0" w:rsidRDefault="00630F0B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:rsidR="00957EC0" w:rsidRDefault="00957EC0">
            <w:pPr>
              <w:spacing w:after="0" w:line="220" w:lineRule="atLeast"/>
              <w:jc w:val="center"/>
            </w:pPr>
          </w:p>
        </w:tc>
        <w:tc>
          <w:tcPr>
            <w:tcW w:w="741" w:type="dxa"/>
            <w:vAlign w:val="center"/>
          </w:tcPr>
          <w:p w:rsidR="00957EC0" w:rsidRDefault="00630F0B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91" w:type="dxa"/>
            <w:vAlign w:val="center"/>
          </w:tcPr>
          <w:p w:rsidR="00957EC0" w:rsidRDefault="00957EC0">
            <w:pPr>
              <w:spacing w:after="0" w:line="220" w:lineRule="atLeast"/>
              <w:jc w:val="center"/>
            </w:pPr>
          </w:p>
        </w:tc>
        <w:tc>
          <w:tcPr>
            <w:tcW w:w="1728" w:type="dxa"/>
            <w:vMerge w:val="restart"/>
            <w:vAlign w:val="center"/>
          </w:tcPr>
          <w:p w:rsidR="00957EC0" w:rsidRDefault="00630F0B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957EC0">
        <w:trPr>
          <w:trHeight w:val="1135"/>
        </w:trPr>
        <w:tc>
          <w:tcPr>
            <w:tcW w:w="1384" w:type="dxa"/>
            <w:vAlign w:val="center"/>
          </w:tcPr>
          <w:p w:rsidR="00957EC0" w:rsidRDefault="00630F0B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992" w:type="dxa"/>
            <w:vAlign w:val="center"/>
          </w:tcPr>
          <w:p w:rsidR="00957EC0" w:rsidRDefault="00957EC0">
            <w:pPr>
              <w:spacing w:after="0" w:line="220" w:lineRule="atLeast"/>
              <w:jc w:val="center"/>
            </w:pPr>
          </w:p>
        </w:tc>
        <w:tc>
          <w:tcPr>
            <w:tcW w:w="851" w:type="dxa"/>
            <w:vAlign w:val="center"/>
          </w:tcPr>
          <w:p w:rsidR="00957EC0" w:rsidRDefault="00630F0B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09" w:type="dxa"/>
            <w:vAlign w:val="center"/>
          </w:tcPr>
          <w:p w:rsidR="00957EC0" w:rsidRDefault="00957EC0">
            <w:pPr>
              <w:spacing w:after="0" w:line="220" w:lineRule="atLeast"/>
              <w:jc w:val="center"/>
            </w:pPr>
          </w:p>
        </w:tc>
        <w:tc>
          <w:tcPr>
            <w:tcW w:w="1134" w:type="dxa"/>
            <w:vAlign w:val="center"/>
          </w:tcPr>
          <w:p w:rsidR="00957EC0" w:rsidRDefault="00630F0B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66" w:type="dxa"/>
            <w:gridSpan w:val="4"/>
            <w:vAlign w:val="center"/>
          </w:tcPr>
          <w:p w:rsidR="00957EC0" w:rsidRDefault="00957EC0">
            <w:pPr>
              <w:spacing w:after="0" w:line="220" w:lineRule="atLeast"/>
              <w:jc w:val="center"/>
            </w:pPr>
          </w:p>
        </w:tc>
        <w:tc>
          <w:tcPr>
            <w:tcW w:w="1728" w:type="dxa"/>
            <w:vMerge/>
            <w:tcBorders>
              <w:bottom w:val="single" w:sz="4" w:space="0" w:color="auto"/>
            </w:tcBorders>
            <w:vAlign w:val="center"/>
          </w:tcPr>
          <w:p w:rsidR="00957EC0" w:rsidRDefault="00957EC0">
            <w:pPr>
              <w:spacing w:after="0" w:line="220" w:lineRule="atLeast"/>
              <w:jc w:val="center"/>
            </w:pPr>
          </w:p>
        </w:tc>
      </w:tr>
      <w:tr w:rsidR="00957EC0">
        <w:trPr>
          <w:trHeight w:val="1461"/>
        </w:trPr>
        <w:tc>
          <w:tcPr>
            <w:tcW w:w="1384" w:type="dxa"/>
            <w:vAlign w:val="center"/>
          </w:tcPr>
          <w:p w:rsidR="00957EC0" w:rsidRDefault="00630F0B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是否会藏语</w:t>
            </w:r>
          </w:p>
        </w:tc>
        <w:tc>
          <w:tcPr>
            <w:tcW w:w="2552" w:type="dxa"/>
            <w:gridSpan w:val="3"/>
            <w:vAlign w:val="center"/>
          </w:tcPr>
          <w:p w:rsidR="00957EC0" w:rsidRDefault="00957EC0">
            <w:pPr>
              <w:spacing w:after="0" w:line="220" w:lineRule="atLeast"/>
              <w:jc w:val="center"/>
            </w:pPr>
          </w:p>
        </w:tc>
        <w:tc>
          <w:tcPr>
            <w:tcW w:w="1134" w:type="dxa"/>
            <w:vAlign w:val="center"/>
          </w:tcPr>
          <w:p w:rsidR="00957EC0" w:rsidRDefault="00630F0B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现有专业技术资格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:rsidR="00957EC0" w:rsidRDefault="00957EC0">
            <w:pPr>
              <w:spacing w:after="0" w:line="220" w:lineRule="atLeast"/>
              <w:jc w:val="both"/>
            </w:pP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EC0" w:rsidRDefault="00630F0B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518" w:type="dxa"/>
            <w:gridSpan w:val="2"/>
            <w:tcBorders>
              <w:left w:val="single" w:sz="4" w:space="0" w:color="auto"/>
            </w:tcBorders>
            <w:vAlign w:val="center"/>
          </w:tcPr>
          <w:p w:rsidR="00957EC0" w:rsidRDefault="00957EC0">
            <w:pPr>
              <w:spacing w:after="0" w:line="220" w:lineRule="atLeast"/>
              <w:jc w:val="center"/>
            </w:pPr>
          </w:p>
        </w:tc>
      </w:tr>
      <w:tr w:rsidR="00957EC0">
        <w:trPr>
          <w:trHeight w:val="1564"/>
        </w:trPr>
        <w:tc>
          <w:tcPr>
            <w:tcW w:w="1384" w:type="dxa"/>
            <w:vAlign w:val="center"/>
          </w:tcPr>
          <w:p w:rsidR="00957EC0" w:rsidRDefault="00630F0B" w:rsidP="00630F0B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是否有医师</w:t>
            </w:r>
            <w:r>
              <w:rPr>
                <w:rFonts w:hint="eastAsia"/>
              </w:rPr>
              <w:t>规范化培训结业证</w:t>
            </w:r>
          </w:p>
        </w:tc>
        <w:tc>
          <w:tcPr>
            <w:tcW w:w="2552" w:type="dxa"/>
            <w:gridSpan w:val="3"/>
            <w:vAlign w:val="center"/>
          </w:tcPr>
          <w:p w:rsidR="00957EC0" w:rsidRDefault="00957EC0">
            <w:pPr>
              <w:spacing w:after="0" w:line="220" w:lineRule="atLeast"/>
              <w:jc w:val="center"/>
            </w:pPr>
          </w:p>
        </w:tc>
        <w:tc>
          <w:tcPr>
            <w:tcW w:w="1134" w:type="dxa"/>
            <w:vAlign w:val="center"/>
          </w:tcPr>
          <w:p w:rsidR="00957EC0" w:rsidRDefault="00630F0B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规培单位</w:t>
            </w:r>
          </w:p>
        </w:tc>
        <w:tc>
          <w:tcPr>
            <w:tcW w:w="4394" w:type="dxa"/>
            <w:gridSpan w:val="5"/>
            <w:vAlign w:val="center"/>
          </w:tcPr>
          <w:p w:rsidR="00957EC0" w:rsidRDefault="00957EC0">
            <w:pPr>
              <w:spacing w:after="0" w:line="220" w:lineRule="atLeast"/>
              <w:jc w:val="center"/>
            </w:pPr>
          </w:p>
        </w:tc>
      </w:tr>
      <w:tr w:rsidR="00957EC0">
        <w:trPr>
          <w:trHeight w:val="3246"/>
        </w:trPr>
        <w:tc>
          <w:tcPr>
            <w:tcW w:w="1384" w:type="dxa"/>
            <w:vAlign w:val="center"/>
          </w:tcPr>
          <w:p w:rsidR="00957EC0" w:rsidRDefault="00630F0B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学习和</w:t>
            </w:r>
          </w:p>
          <w:p w:rsidR="00957EC0" w:rsidRDefault="00630F0B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8080" w:type="dxa"/>
            <w:gridSpan w:val="9"/>
            <w:vAlign w:val="center"/>
          </w:tcPr>
          <w:p w:rsidR="00957EC0" w:rsidRDefault="00957EC0">
            <w:pPr>
              <w:spacing w:after="0" w:line="220" w:lineRule="atLeast"/>
              <w:jc w:val="center"/>
            </w:pPr>
          </w:p>
        </w:tc>
      </w:tr>
      <w:tr w:rsidR="00957EC0">
        <w:trPr>
          <w:trHeight w:val="3951"/>
        </w:trPr>
        <w:tc>
          <w:tcPr>
            <w:tcW w:w="1384" w:type="dxa"/>
            <w:vAlign w:val="center"/>
          </w:tcPr>
          <w:p w:rsidR="00957EC0" w:rsidRDefault="00630F0B"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曾经获得的奖项</w:t>
            </w:r>
          </w:p>
        </w:tc>
        <w:tc>
          <w:tcPr>
            <w:tcW w:w="8080" w:type="dxa"/>
            <w:gridSpan w:val="9"/>
            <w:vAlign w:val="center"/>
          </w:tcPr>
          <w:p w:rsidR="00957EC0" w:rsidRDefault="00957EC0">
            <w:pPr>
              <w:spacing w:after="0" w:line="220" w:lineRule="atLeast"/>
              <w:jc w:val="center"/>
            </w:pPr>
            <w:bookmarkStart w:id="0" w:name="_GoBack"/>
            <w:bookmarkEnd w:id="0"/>
          </w:p>
        </w:tc>
      </w:tr>
    </w:tbl>
    <w:p w:rsidR="00957EC0" w:rsidRDefault="00957EC0">
      <w:pPr>
        <w:spacing w:line="220" w:lineRule="atLeast"/>
      </w:pPr>
    </w:p>
    <w:sectPr w:rsidR="00957EC0" w:rsidSect="00957EC0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characterSpacingControl w:val="doNotCompress"/>
  <w:savePreviewPicture/>
  <w:compat>
    <w:useFELayout/>
  </w:compat>
  <w:rsids>
    <w:rsidRoot w:val="00D31D50"/>
    <w:rsid w:val="00323B43"/>
    <w:rsid w:val="003D37D8"/>
    <w:rsid w:val="00426133"/>
    <w:rsid w:val="004358AB"/>
    <w:rsid w:val="00630F0B"/>
    <w:rsid w:val="008B7726"/>
    <w:rsid w:val="00957EC0"/>
    <w:rsid w:val="0099020F"/>
    <w:rsid w:val="00A81460"/>
    <w:rsid w:val="00AD104E"/>
    <w:rsid w:val="00CC7F9E"/>
    <w:rsid w:val="00D31D50"/>
    <w:rsid w:val="00DD1C1B"/>
    <w:rsid w:val="00E04690"/>
    <w:rsid w:val="33524405"/>
    <w:rsid w:val="3C027502"/>
    <w:rsid w:val="57E56B98"/>
    <w:rsid w:val="62E50378"/>
    <w:rsid w:val="7F9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C0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57E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</cp:revision>
  <cp:lastPrinted>2019-04-19T06:46:00Z</cp:lastPrinted>
  <dcterms:created xsi:type="dcterms:W3CDTF">2019-05-30T08:28:00Z</dcterms:created>
  <dcterms:modified xsi:type="dcterms:W3CDTF">2019-05-30T08:29:00Z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